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60DF75E5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江西旅游商贸职业学院</w:t>
      </w:r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7A98DB4">
      <w:pPr>
        <w:rPr>
          <w:rFonts w:hint="eastAsia" w:ascii="宋体" w:hAnsi="宋体"/>
        </w:rPr>
      </w:pP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524A6"/>
    <w:rsid w:val="06A7042B"/>
    <w:rsid w:val="171B44CC"/>
    <w:rsid w:val="1AE43EB9"/>
    <w:rsid w:val="1C395ACC"/>
    <w:rsid w:val="1CD544A2"/>
    <w:rsid w:val="63D3575D"/>
    <w:rsid w:val="699B1544"/>
    <w:rsid w:val="6D451FBE"/>
    <w:rsid w:val="77E054CD"/>
    <w:rsid w:val="789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408</Characters>
  <Lines>0</Lines>
  <Paragraphs>0</Paragraphs>
  <TotalTime>3</TotalTime>
  <ScaleCrop>false</ScaleCrop>
  <LinksUpToDate>false</LinksUpToDate>
  <CharactersWithSpaces>439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Angela Huang</cp:lastModifiedBy>
  <cp:lastPrinted>2025-05-15T03:03:00Z</cp:lastPrinted>
  <dcterms:modified xsi:type="dcterms:W3CDTF">2025-08-04T01:58:05Z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eyJoZGlkIjoiODMzNjk3YWZhMmQ2OGQ2M2QwNmNlZTcyZGE5Yjc4ZjUiLCJ1c2VySWQiOiI0ODU0MjkyNTQifQ==</vt:lpwstr>
  </property>
  <property fmtid="{D5CDD505-2E9C-101B-9397-08002B2CF9AE}" pid="4" name="ICV">
    <vt:lpwstr>28249D3CAF1B41009900A303C025AFA8_13</vt:lpwstr>
  </property>
</Properties>
</file>